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D2AD4" w14:textId="256698D7" w:rsidR="002C0622" w:rsidRDefault="002C0622" w:rsidP="005F52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GoBack"/>
      <w:bookmarkEnd w:id="0"/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USNESENÍ z </w:t>
      </w:r>
      <w:r w:rsidR="00601397">
        <w:rPr>
          <w:rFonts w:ascii="Arial" w:eastAsia="Arial" w:hAnsi="Arial" w:cs="Arial"/>
          <w:b/>
          <w:color w:val="000000"/>
          <w:sz w:val="28"/>
          <w:szCs w:val="28"/>
        </w:rPr>
        <w:t>7</w:t>
      </w:r>
      <w:r>
        <w:rPr>
          <w:rFonts w:ascii="Arial" w:eastAsia="Arial" w:hAnsi="Arial" w:cs="Arial"/>
          <w:b/>
          <w:color w:val="000000"/>
          <w:sz w:val="28"/>
          <w:szCs w:val="28"/>
        </w:rPr>
        <w:t>. zasedání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Zastupitelstva  Obce  Lipina</w:t>
      </w:r>
    </w:p>
    <w:p w14:paraId="34A0EB45" w14:textId="60DD9DA4" w:rsidR="002C0622" w:rsidRDefault="002C0622" w:rsidP="005F52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konaného dne </w:t>
      </w:r>
      <w:r w:rsidR="005F52F5">
        <w:rPr>
          <w:rFonts w:ascii="Arial" w:eastAsia="Arial" w:hAnsi="Arial" w:cs="Arial"/>
          <w:b/>
          <w:color w:val="000000"/>
          <w:sz w:val="28"/>
          <w:szCs w:val="28"/>
        </w:rPr>
        <w:t>16</w:t>
      </w:r>
      <w:r>
        <w:rPr>
          <w:rFonts w:ascii="Arial" w:eastAsia="Arial" w:hAnsi="Arial" w:cs="Arial"/>
          <w:b/>
          <w:color w:val="000000"/>
          <w:sz w:val="28"/>
          <w:szCs w:val="28"/>
        </w:rPr>
        <w:t>. 1</w:t>
      </w:r>
      <w:r w:rsidR="005F52F5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>. 2021</w:t>
      </w:r>
    </w:p>
    <w:p w14:paraId="1C6E9142" w14:textId="77777777" w:rsidR="002C0622" w:rsidRDefault="002C0622" w:rsidP="002C0622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8C746A0" w14:textId="77777777" w:rsidR="002C0622" w:rsidRDefault="002C0622" w:rsidP="002C0622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FED440F" w14:textId="77777777" w:rsidR="002C0622" w:rsidRDefault="002C0622" w:rsidP="002C062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7C58EEC7" w14:textId="55E3607D" w:rsidR="002C0622" w:rsidRPr="0074617B" w:rsidRDefault="002C0622" w:rsidP="002C062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</w:rPr>
      </w:pPr>
      <w:r w:rsidRPr="0074617B">
        <w:rPr>
          <w:rFonts w:ascii="Arial" w:eastAsia="Arial" w:hAnsi="Arial" w:cs="Arial"/>
          <w:b/>
        </w:rPr>
        <w:t>UZ/</w:t>
      </w:r>
      <w:r w:rsidR="005F52F5">
        <w:rPr>
          <w:rFonts w:ascii="Arial" w:eastAsia="Arial" w:hAnsi="Arial" w:cs="Arial"/>
          <w:b/>
        </w:rPr>
        <w:t>7</w:t>
      </w:r>
      <w:r w:rsidRPr="0074617B">
        <w:rPr>
          <w:rFonts w:ascii="Arial" w:eastAsia="Arial" w:hAnsi="Arial" w:cs="Arial"/>
          <w:b/>
        </w:rPr>
        <w:t>/1/2021</w:t>
      </w:r>
      <w:r w:rsidRPr="0074617B">
        <w:rPr>
          <w:rFonts w:ascii="Arial" w:eastAsia="Arial" w:hAnsi="Arial" w:cs="Arial"/>
          <w:b/>
        </w:rPr>
        <w:tab/>
        <w:t xml:space="preserve">Zahájení, volba ověřovatelů zápisu, schválení programu </w:t>
      </w:r>
    </w:p>
    <w:p w14:paraId="7ACD47E5" w14:textId="77777777" w:rsidR="002C0622" w:rsidRPr="0074617B" w:rsidRDefault="002C0622" w:rsidP="002C062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</w:rPr>
      </w:pPr>
      <w:r w:rsidRPr="0074617B">
        <w:rPr>
          <w:rFonts w:ascii="Arial" w:eastAsia="Arial" w:hAnsi="Arial" w:cs="Arial"/>
          <w:b/>
        </w:rPr>
        <w:t xml:space="preserve">                          zasedání</w:t>
      </w:r>
    </w:p>
    <w:p w14:paraId="304C02EB" w14:textId="77777777" w:rsidR="002C0622" w:rsidRPr="0074617B" w:rsidRDefault="002C0622" w:rsidP="002C06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74617B">
        <w:rPr>
          <w:rFonts w:ascii="Arial" w:eastAsia="Arial" w:hAnsi="Arial" w:cs="Arial"/>
          <w:sz w:val="22"/>
          <w:szCs w:val="22"/>
        </w:rPr>
        <w:t>Zastupitelstvo Obce Lipina po projednání:</w:t>
      </w:r>
    </w:p>
    <w:p w14:paraId="6F18CC68" w14:textId="1BD43F6D" w:rsidR="002C0622" w:rsidRPr="0074617B" w:rsidRDefault="002C0622" w:rsidP="002C0622">
      <w:pPr>
        <w:numPr>
          <w:ilvl w:val="0"/>
          <w:numId w:val="1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74617B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74617B">
        <w:rPr>
          <w:rFonts w:ascii="Arial" w:eastAsia="Arial" w:hAnsi="Arial" w:cs="Arial"/>
          <w:spacing w:val="70"/>
          <w:sz w:val="22"/>
          <w:szCs w:val="22"/>
        </w:rPr>
        <w:t xml:space="preserve"> program </w:t>
      </w:r>
      <w:r w:rsidR="005F52F5">
        <w:rPr>
          <w:rFonts w:ascii="Arial" w:eastAsia="Arial" w:hAnsi="Arial" w:cs="Arial"/>
          <w:spacing w:val="70"/>
          <w:sz w:val="22"/>
          <w:szCs w:val="22"/>
        </w:rPr>
        <w:t>7</w:t>
      </w:r>
      <w:r w:rsidRPr="0074617B">
        <w:rPr>
          <w:rFonts w:ascii="Arial" w:eastAsia="Arial" w:hAnsi="Arial" w:cs="Arial"/>
          <w:spacing w:val="70"/>
          <w:sz w:val="22"/>
          <w:szCs w:val="22"/>
        </w:rPr>
        <w:t xml:space="preserve">. zasedání Zastupitelstva Obce Lipina konaného dne </w:t>
      </w:r>
      <w:proofErr w:type="gramStart"/>
      <w:r w:rsidR="005F52F5">
        <w:rPr>
          <w:rFonts w:ascii="Arial" w:eastAsia="Arial" w:hAnsi="Arial" w:cs="Arial"/>
          <w:spacing w:val="70"/>
          <w:sz w:val="22"/>
          <w:szCs w:val="22"/>
        </w:rPr>
        <w:t>16</w:t>
      </w:r>
      <w:r w:rsidRPr="0074617B">
        <w:rPr>
          <w:rFonts w:ascii="Arial" w:eastAsia="Arial" w:hAnsi="Arial" w:cs="Arial"/>
          <w:spacing w:val="70"/>
          <w:sz w:val="22"/>
          <w:szCs w:val="22"/>
        </w:rPr>
        <w:t>.1</w:t>
      </w:r>
      <w:r w:rsidR="005F52F5">
        <w:rPr>
          <w:rFonts w:ascii="Arial" w:eastAsia="Arial" w:hAnsi="Arial" w:cs="Arial"/>
          <w:spacing w:val="70"/>
          <w:sz w:val="22"/>
          <w:szCs w:val="22"/>
        </w:rPr>
        <w:t>1</w:t>
      </w:r>
      <w:r w:rsidRPr="0074617B">
        <w:rPr>
          <w:rFonts w:ascii="Arial" w:eastAsia="Arial" w:hAnsi="Arial" w:cs="Arial"/>
          <w:spacing w:val="70"/>
          <w:sz w:val="22"/>
          <w:szCs w:val="22"/>
        </w:rPr>
        <w:t>.2021</w:t>
      </w:r>
      <w:proofErr w:type="gramEnd"/>
      <w:r w:rsidRPr="0074617B">
        <w:rPr>
          <w:rFonts w:ascii="Arial" w:eastAsia="Arial" w:hAnsi="Arial" w:cs="Arial"/>
          <w:spacing w:val="70"/>
          <w:sz w:val="22"/>
          <w:szCs w:val="22"/>
        </w:rPr>
        <w:t xml:space="preserve"> </w:t>
      </w:r>
    </w:p>
    <w:p w14:paraId="2566A639" w14:textId="77777777" w:rsidR="002C0622" w:rsidRPr="0074617B" w:rsidRDefault="002C0622" w:rsidP="002C0622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6E0396AC" w14:textId="77777777" w:rsidR="002C0622" w:rsidRPr="0074617B" w:rsidRDefault="002C0622" w:rsidP="002C0622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636623A9" w14:textId="6072EBE0" w:rsidR="005F52F5" w:rsidRDefault="005F52F5" w:rsidP="002C0622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Chars="0" w:left="0" w:firstLineChars="0" w:firstLine="0"/>
        <w:jc w:val="both"/>
        <w:textDirection w:val="lrTb"/>
        <w:textAlignment w:val="auto"/>
        <w:rPr>
          <w:rFonts w:ascii="Arial" w:eastAsia="Arial" w:hAnsi="Arial" w:cs="Arial"/>
          <w:color w:val="FF0000"/>
          <w:spacing w:val="70"/>
          <w:sz w:val="22"/>
          <w:szCs w:val="22"/>
        </w:rPr>
      </w:pPr>
    </w:p>
    <w:p w14:paraId="13F2AF43" w14:textId="059D3EB8" w:rsidR="008A3CDB" w:rsidRPr="008E24BD" w:rsidRDefault="008A3CDB" w:rsidP="008A3CDB">
      <w:pPr>
        <w:pStyle w:val="Zastupitelstvonzevusnesen"/>
        <w:ind w:left="0" w:hanging="2"/>
        <w:rPr>
          <w:bCs/>
        </w:rPr>
      </w:pPr>
      <w:r w:rsidRPr="008E24BD">
        <w:rPr>
          <w:bCs/>
        </w:rPr>
        <w:t>UZ/</w:t>
      </w:r>
      <w:r>
        <w:rPr>
          <w:bCs/>
        </w:rPr>
        <w:t>7</w:t>
      </w:r>
      <w:r w:rsidRPr="008E24BD">
        <w:rPr>
          <w:bCs/>
        </w:rPr>
        <w:t>/</w:t>
      </w:r>
      <w:r>
        <w:rPr>
          <w:bCs/>
        </w:rPr>
        <w:t>2</w:t>
      </w:r>
      <w:r w:rsidRPr="008E24BD">
        <w:rPr>
          <w:bCs/>
        </w:rPr>
        <w:t>/20</w:t>
      </w:r>
      <w:r w:rsidR="002D4789">
        <w:rPr>
          <w:bCs/>
        </w:rPr>
        <w:t>21</w:t>
      </w:r>
      <w:r w:rsidRPr="008E24BD">
        <w:rPr>
          <w:b w:val="0"/>
          <w:bCs/>
          <w:sz w:val="23"/>
          <w:szCs w:val="23"/>
        </w:rPr>
        <w:t xml:space="preserve">     </w:t>
      </w:r>
      <w:r>
        <w:rPr>
          <w:rFonts w:cs="Arial"/>
        </w:rPr>
        <w:t>Návrh rozpočtu obce Lipina na rok 2022</w:t>
      </w:r>
    </w:p>
    <w:p w14:paraId="603A5070" w14:textId="77777777" w:rsidR="008A3CDB" w:rsidRPr="008E24BD" w:rsidRDefault="008A3CDB" w:rsidP="008A3CDB">
      <w:pPr>
        <w:pStyle w:val="Zkladntext"/>
        <w:ind w:hanging="2"/>
        <w:jc w:val="left"/>
        <w:rPr>
          <w:rFonts w:cs="Arial"/>
        </w:rPr>
      </w:pPr>
      <w:r w:rsidRPr="008E24BD">
        <w:rPr>
          <w:rFonts w:cs="Arial"/>
        </w:rPr>
        <w:t>Zastupitelstvo Obce Lipina  po projednání:</w:t>
      </w:r>
    </w:p>
    <w:p w14:paraId="382CD43F" w14:textId="6003B44D" w:rsidR="008A3CDB" w:rsidRPr="002F4A69" w:rsidRDefault="008A3CDB" w:rsidP="008A3CDB">
      <w:pPr>
        <w:numPr>
          <w:ilvl w:val="0"/>
          <w:numId w:val="11"/>
        </w:numPr>
        <w:shd w:val="clear" w:color="auto" w:fill="FFFFFF"/>
        <w:suppressAutoHyphens w:val="0"/>
        <w:spacing w:line="240" w:lineRule="auto"/>
        <w:ind w:leftChars="0" w:left="709" w:firstLineChars="0" w:hanging="709"/>
        <w:jc w:val="both"/>
        <w:textDirection w:val="lrTb"/>
        <w:textAlignment w:val="auto"/>
        <w:outlineLvl w:val="9"/>
        <w:rPr>
          <w:rStyle w:val="Tunproloenznak"/>
          <w:b w:val="0"/>
        </w:rPr>
      </w:pPr>
      <w:proofErr w:type="gramStart"/>
      <w:r w:rsidRPr="008E24BD">
        <w:rPr>
          <w:rStyle w:val="Tunproloenznak"/>
        </w:rPr>
        <w:t xml:space="preserve">schvaluje </w:t>
      </w:r>
      <w:r w:rsidRPr="008A3CDB">
        <w:rPr>
          <w:rStyle w:val="Tunproloenznak"/>
          <w:b w:val="0"/>
        </w:rPr>
        <w:t xml:space="preserve"> návrh</w:t>
      </w:r>
      <w:proofErr w:type="gramEnd"/>
      <w:r w:rsidRPr="008A3CDB">
        <w:rPr>
          <w:rStyle w:val="Tunproloenznak"/>
          <w:b w:val="0"/>
        </w:rPr>
        <w:t xml:space="preserve"> rozpočtu Obce Lipina na rok 2022 ve výši 12.100.000,- Kč se zapojením finančních prostředků roku 2021 ve výši 2.370.000,- Kč.</w:t>
      </w:r>
    </w:p>
    <w:p w14:paraId="33CFD647" w14:textId="77777777" w:rsidR="005F52F5" w:rsidRPr="00A34B03" w:rsidRDefault="005F52F5" w:rsidP="002C0622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Chars="0" w:left="0" w:firstLineChars="0" w:firstLine="0"/>
        <w:jc w:val="both"/>
        <w:textDirection w:val="lrTb"/>
        <w:textAlignment w:val="auto"/>
        <w:rPr>
          <w:rFonts w:ascii="Arial" w:eastAsia="Arial" w:hAnsi="Arial" w:cs="Arial"/>
          <w:color w:val="FF0000"/>
          <w:spacing w:val="70"/>
          <w:sz w:val="22"/>
          <w:szCs w:val="22"/>
        </w:rPr>
      </w:pPr>
    </w:p>
    <w:p w14:paraId="3B06727D" w14:textId="77777777" w:rsidR="002C0622" w:rsidRPr="00EF3599" w:rsidRDefault="002C0622" w:rsidP="002C0622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162F4EA" w14:textId="77777777" w:rsidR="002C0622" w:rsidRPr="00A34B03" w:rsidRDefault="002C0622" w:rsidP="002C06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C5A5DC5" w14:textId="213A1CF8" w:rsidR="002C0622" w:rsidRPr="002C3C51" w:rsidRDefault="002C0622" w:rsidP="002C06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709" w:firstLineChars="0" w:hanging="709"/>
        <w:jc w:val="both"/>
        <w:rPr>
          <w:rFonts w:ascii="Arial" w:eastAsia="Arial" w:hAnsi="Arial" w:cs="Arial"/>
          <w:sz w:val="20"/>
          <w:szCs w:val="20"/>
        </w:rPr>
      </w:pPr>
      <w:r w:rsidRPr="002C3C51">
        <w:rPr>
          <w:rFonts w:ascii="Arial" w:eastAsia="Arial" w:hAnsi="Arial" w:cs="Arial"/>
          <w:b/>
        </w:rPr>
        <w:t>UZ/</w:t>
      </w:r>
      <w:r w:rsidR="002D4789">
        <w:rPr>
          <w:rFonts w:ascii="Arial" w:eastAsia="Arial" w:hAnsi="Arial" w:cs="Arial"/>
          <w:b/>
        </w:rPr>
        <w:t>7</w:t>
      </w:r>
      <w:r w:rsidRPr="002C3C51">
        <w:rPr>
          <w:rFonts w:ascii="Arial" w:eastAsia="Arial" w:hAnsi="Arial" w:cs="Arial"/>
          <w:b/>
        </w:rPr>
        <w:t>/</w:t>
      </w:r>
      <w:r w:rsidR="002D4789">
        <w:rPr>
          <w:rFonts w:ascii="Arial" w:eastAsia="Arial" w:hAnsi="Arial" w:cs="Arial"/>
          <w:b/>
        </w:rPr>
        <w:t>3</w:t>
      </w:r>
      <w:r w:rsidRPr="002C3C51">
        <w:rPr>
          <w:rFonts w:ascii="Arial" w:eastAsia="Arial" w:hAnsi="Arial" w:cs="Arial"/>
          <w:b/>
        </w:rPr>
        <w:t>/2021</w:t>
      </w:r>
      <w:r w:rsidRPr="002C3C51">
        <w:rPr>
          <w:rFonts w:ascii="Arial" w:eastAsia="Arial" w:hAnsi="Arial" w:cs="Arial"/>
          <w:sz w:val="23"/>
          <w:szCs w:val="23"/>
        </w:rPr>
        <w:t xml:space="preserve">     </w:t>
      </w:r>
      <w:r w:rsidRPr="002C3C51">
        <w:rPr>
          <w:rFonts w:ascii="Arial" w:eastAsia="Arial" w:hAnsi="Arial" w:cs="Arial"/>
          <w:b/>
        </w:rPr>
        <w:t xml:space="preserve">Rozpočtové opatření č. </w:t>
      </w:r>
      <w:r w:rsidR="002D4789">
        <w:rPr>
          <w:rFonts w:ascii="Arial" w:eastAsia="Arial" w:hAnsi="Arial" w:cs="Arial"/>
          <w:b/>
        </w:rPr>
        <w:t>10</w:t>
      </w:r>
      <w:r w:rsidRPr="002C3C51">
        <w:rPr>
          <w:rFonts w:ascii="Arial" w:eastAsia="Arial" w:hAnsi="Arial" w:cs="Arial"/>
          <w:b/>
        </w:rPr>
        <w:t xml:space="preserve">/2021  </w:t>
      </w:r>
    </w:p>
    <w:p w14:paraId="41CC2137" w14:textId="77777777" w:rsidR="002C0622" w:rsidRPr="002C3C51" w:rsidRDefault="002C0622" w:rsidP="002C0622">
      <w:pPr>
        <w:keepNext/>
        <w:keepLines/>
        <w:widowControl w:val="0"/>
        <w:tabs>
          <w:tab w:val="left" w:pos="1701"/>
          <w:tab w:val="left" w:pos="2268"/>
        </w:tabs>
        <w:spacing w:line="240" w:lineRule="auto"/>
        <w:ind w:leftChars="0" w:left="2" w:hanging="2"/>
        <w:jc w:val="both"/>
        <w:rPr>
          <w:rFonts w:ascii="Arial" w:eastAsia="Arial" w:hAnsi="Arial" w:cs="Arial"/>
          <w:b/>
        </w:rPr>
      </w:pPr>
    </w:p>
    <w:p w14:paraId="4F230755" w14:textId="77777777" w:rsidR="002C0622" w:rsidRPr="002C3C51" w:rsidRDefault="002C0622" w:rsidP="002C0622">
      <w:pPr>
        <w:widowControl w:val="0"/>
        <w:spacing w:line="240" w:lineRule="auto"/>
        <w:ind w:leftChars="0" w:left="2" w:hanging="2"/>
        <w:rPr>
          <w:rFonts w:ascii="Arial" w:eastAsia="Arial" w:hAnsi="Arial" w:cs="Arial"/>
          <w:sz w:val="22"/>
          <w:szCs w:val="22"/>
        </w:rPr>
      </w:pPr>
      <w:r w:rsidRPr="002C3C51">
        <w:rPr>
          <w:rFonts w:ascii="Arial" w:eastAsia="Arial" w:hAnsi="Arial" w:cs="Arial"/>
          <w:sz w:val="22"/>
          <w:szCs w:val="22"/>
        </w:rPr>
        <w:t xml:space="preserve">Zastupitelstvo Obce </w:t>
      </w:r>
      <w:proofErr w:type="gramStart"/>
      <w:r w:rsidRPr="002C3C51">
        <w:rPr>
          <w:rFonts w:ascii="Arial" w:eastAsia="Arial" w:hAnsi="Arial" w:cs="Arial"/>
          <w:sz w:val="22"/>
          <w:szCs w:val="22"/>
        </w:rPr>
        <w:t>Lipina  po</w:t>
      </w:r>
      <w:proofErr w:type="gramEnd"/>
      <w:r w:rsidRPr="002C3C51">
        <w:rPr>
          <w:rFonts w:ascii="Arial" w:eastAsia="Arial" w:hAnsi="Arial" w:cs="Arial"/>
          <w:sz w:val="22"/>
          <w:szCs w:val="22"/>
        </w:rPr>
        <w:t xml:space="preserve"> projednání:</w:t>
      </w:r>
    </w:p>
    <w:p w14:paraId="0DDD253E" w14:textId="77777777" w:rsidR="002C0622" w:rsidRPr="002C3C51" w:rsidRDefault="002C0622" w:rsidP="002C0622">
      <w:pPr>
        <w:widowControl w:val="0"/>
        <w:spacing w:line="240" w:lineRule="auto"/>
        <w:ind w:leftChars="0" w:left="2" w:hanging="2"/>
        <w:rPr>
          <w:rFonts w:ascii="Arial" w:eastAsia="Arial" w:hAnsi="Arial" w:cs="Arial"/>
          <w:sz w:val="22"/>
          <w:szCs w:val="22"/>
        </w:rPr>
      </w:pPr>
    </w:p>
    <w:p w14:paraId="798E4F33" w14:textId="21931CA2" w:rsidR="002C0622" w:rsidRPr="002D4789" w:rsidRDefault="002C0622" w:rsidP="002D4789">
      <w:pPr>
        <w:numPr>
          <w:ilvl w:val="0"/>
          <w:numId w:val="3"/>
        </w:numPr>
        <w:shd w:val="clear" w:color="auto" w:fill="FFFFFF"/>
        <w:tabs>
          <w:tab w:val="left" w:pos="709"/>
        </w:tabs>
        <w:ind w:leftChars="0" w:left="709" w:firstLineChars="0" w:hanging="709"/>
        <w:jc w:val="both"/>
        <w:textDirection w:val="lrTb"/>
        <w:textAlignment w:val="auto"/>
        <w:rPr>
          <w:rFonts w:ascii="Arial" w:eastAsia="Arial" w:hAnsi="Arial" w:cs="Arial"/>
          <w:color w:val="FF0000"/>
          <w:spacing w:val="70"/>
          <w:sz w:val="22"/>
          <w:szCs w:val="22"/>
        </w:rPr>
      </w:pPr>
      <w:proofErr w:type="gramStart"/>
      <w:r w:rsidRPr="002D4789">
        <w:rPr>
          <w:rFonts w:ascii="Arial" w:eastAsia="Arial" w:hAnsi="Arial" w:cs="Arial"/>
          <w:b/>
          <w:spacing w:val="70"/>
          <w:sz w:val="22"/>
          <w:szCs w:val="22"/>
        </w:rPr>
        <w:t xml:space="preserve">schvaluje </w:t>
      </w:r>
      <w:r w:rsidRPr="002D4789">
        <w:rPr>
          <w:rFonts w:ascii="Arial" w:eastAsia="Arial" w:hAnsi="Arial" w:cs="Arial"/>
          <w:spacing w:val="70"/>
          <w:sz w:val="22"/>
          <w:szCs w:val="22"/>
        </w:rPr>
        <w:t xml:space="preserve"> rozpočtové</w:t>
      </w:r>
      <w:proofErr w:type="gramEnd"/>
      <w:r w:rsidRPr="002D4789">
        <w:rPr>
          <w:rFonts w:ascii="Arial" w:eastAsia="Arial" w:hAnsi="Arial" w:cs="Arial"/>
          <w:spacing w:val="70"/>
          <w:sz w:val="22"/>
          <w:szCs w:val="22"/>
        </w:rPr>
        <w:t xml:space="preserve"> opatření  č. </w:t>
      </w:r>
      <w:r w:rsidR="002D4789" w:rsidRPr="002D4789">
        <w:rPr>
          <w:rFonts w:ascii="Arial" w:eastAsia="Arial" w:hAnsi="Arial" w:cs="Arial"/>
          <w:spacing w:val="70"/>
          <w:sz w:val="22"/>
          <w:szCs w:val="22"/>
        </w:rPr>
        <w:t>10</w:t>
      </w:r>
      <w:r w:rsidRPr="002D4789">
        <w:rPr>
          <w:rFonts w:ascii="Arial" w:eastAsia="Arial" w:hAnsi="Arial" w:cs="Arial"/>
          <w:spacing w:val="70"/>
          <w:sz w:val="22"/>
          <w:szCs w:val="22"/>
        </w:rPr>
        <w:t>/2021, kdy se jedná o</w:t>
      </w:r>
      <w:r w:rsidR="002D4789" w:rsidRPr="002D4789">
        <w:rPr>
          <w:rFonts w:ascii="Arial" w:eastAsia="Arial" w:hAnsi="Arial" w:cs="Arial"/>
          <w:spacing w:val="70"/>
          <w:sz w:val="22"/>
          <w:szCs w:val="22"/>
        </w:rPr>
        <w:t xml:space="preserve"> přesun finanč</w:t>
      </w:r>
      <w:r w:rsidR="00641D03">
        <w:rPr>
          <w:rFonts w:ascii="Arial" w:eastAsia="Arial" w:hAnsi="Arial" w:cs="Arial"/>
          <w:spacing w:val="70"/>
          <w:sz w:val="22"/>
          <w:szCs w:val="22"/>
        </w:rPr>
        <w:t>n</w:t>
      </w:r>
      <w:r w:rsidR="002D4789" w:rsidRPr="002D4789">
        <w:rPr>
          <w:rFonts w:ascii="Arial" w:eastAsia="Arial" w:hAnsi="Arial" w:cs="Arial"/>
          <w:spacing w:val="70"/>
          <w:sz w:val="22"/>
          <w:szCs w:val="22"/>
        </w:rPr>
        <w:t>ích prostředků  mezi jednotlivými paragrafy rozpočtu obce.</w:t>
      </w:r>
    </w:p>
    <w:p w14:paraId="63815DB9" w14:textId="77777777" w:rsidR="002C0622" w:rsidRPr="00EF3599" w:rsidRDefault="002C0622" w:rsidP="002C0622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4F56855" w14:textId="77777777" w:rsidR="002C0622" w:rsidRDefault="002C0622" w:rsidP="002C06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C77BCCD" w14:textId="77777777" w:rsidR="002C0622" w:rsidRPr="00F5000A" w:rsidRDefault="002C0622" w:rsidP="002C0622">
      <w:pPr>
        <w:shd w:val="clear" w:color="auto" w:fill="FFFFFF"/>
        <w:tabs>
          <w:tab w:val="left" w:pos="709"/>
        </w:tabs>
        <w:ind w:leftChars="0" w:left="709" w:firstLineChars="0" w:firstLine="0"/>
        <w:jc w:val="both"/>
        <w:textDirection w:val="lrTb"/>
        <w:textAlignment w:val="auto"/>
        <w:rPr>
          <w:rFonts w:ascii="Arial" w:eastAsia="Arial" w:hAnsi="Arial" w:cs="Arial"/>
          <w:color w:val="FF0000"/>
          <w:spacing w:val="70"/>
          <w:sz w:val="22"/>
          <w:szCs w:val="22"/>
        </w:rPr>
      </w:pPr>
    </w:p>
    <w:p w14:paraId="18931071" w14:textId="77777777" w:rsidR="002C0622" w:rsidRPr="00B60E30" w:rsidRDefault="002C0622" w:rsidP="002C0622">
      <w:pPr>
        <w:shd w:val="clear" w:color="auto" w:fill="FFFFFF"/>
        <w:tabs>
          <w:tab w:val="left" w:pos="709"/>
        </w:tabs>
        <w:ind w:leftChars="0" w:left="0" w:firstLineChars="0" w:firstLine="0"/>
        <w:jc w:val="both"/>
        <w:textDirection w:val="lrTb"/>
        <w:textAlignment w:val="auto"/>
        <w:rPr>
          <w:rFonts w:ascii="Arial" w:eastAsia="Arial" w:hAnsi="Arial" w:cs="Arial"/>
          <w:color w:val="FF0000"/>
          <w:spacing w:val="70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 xml:space="preserve"> </w:t>
      </w:r>
    </w:p>
    <w:p w14:paraId="5CEA7E37" w14:textId="77777777" w:rsidR="002C0622" w:rsidRDefault="002C0622" w:rsidP="002C06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AF8E28B" w14:textId="77777777" w:rsidR="002C0622" w:rsidRDefault="002C0622" w:rsidP="002C06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917AAD1" w14:textId="3CBC8345" w:rsidR="002C0622" w:rsidRDefault="002C0622" w:rsidP="002C06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V  Lipině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dne  </w:t>
      </w:r>
      <w:r w:rsidR="002D4789">
        <w:rPr>
          <w:rFonts w:ascii="Arial" w:eastAsia="Arial" w:hAnsi="Arial" w:cs="Arial"/>
          <w:color w:val="000000"/>
          <w:sz w:val="22"/>
          <w:szCs w:val="22"/>
        </w:rPr>
        <w:t>16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1</w:t>
      </w:r>
      <w:r w:rsidR="002D4789">
        <w:rPr>
          <w:rFonts w:ascii="Arial" w:eastAsia="Arial" w:hAnsi="Arial" w:cs="Arial"/>
          <w:color w:val="000000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>. 2021</w:t>
      </w:r>
    </w:p>
    <w:p w14:paraId="0C00CFDF" w14:textId="77777777" w:rsidR="002C0622" w:rsidRDefault="002C0622" w:rsidP="002C062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6335D7B" w14:textId="77777777" w:rsidR="002C0622" w:rsidRDefault="002C0622" w:rsidP="002C062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Oskar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Jarolímek                                                                   Tomáš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Pudl </w:t>
      </w:r>
    </w:p>
    <w:p w14:paraId="4B95E564" w14:textId="77777777" w:rsidR="002C0622" w:rsidRDefault="002C0622" w:rsidP="002C062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místostarosta                                                                        starosta</w:t>
      </w:r>
      <w:proofErr w:type="gramEnd"/>
    </w:p>
    <w:p w14:paraId="508DFF86" w14:textId="77777777" w:rsid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94D1CAB" w14:textId="77777777" w:rsidR="002C0622" w:rsidRDefault="002C0622">
      <w:pPr>
        <w:ind w:left="0" w:hanging="2"/>
      </w:pPr>
    </w:p>
    <w:sectPr w:rsidR="002C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56E9"/>
    <w:multiLevelType w:val="multilevel"/>
    <w:tmpl w:val="A820604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B802A46"/>
    <w:multiLevelType w:val="multilevel"/>
    <w:tmpl w:val="E6525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5EC01CA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6EC3AA5"/>
    <w:multiLevelType w:val="multilevel"/>
    <w:tmpl w:val="A820604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AAB030C"/>
    <w:multiLevelType w:val="multilevel"/>
    <w:tmpl w:val="E6525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532044A0"/>
    <w:multiLevelType w:val="multilevel"/>
    <w:tmpl w:val="E6525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5BEA6124"/>
    <w:multiLevelType w:val="multilevel"/>
    <w:tmpl w:val="E6525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670B5CCE"/>
    <w:multiLevelType w:val="multilevel"/>
    <w:tmpl w:val="E6525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707C19A6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486139"/>
    <w:multiLevelType w:val="multilevel"/>
    <w:tmpl w:val="A820604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75080775"/>
    <w:multiLevelType w:val="multilevel"/>
    <w:tmpl w:val="A820604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22"/>
    <w:rsid w:val="002C0622"/>
    <w:rsid w:val="002D4789"/>
    <w:rsid w:val="00412E94"/>
    <w:rsid w:val="005F52F5"/>
    <w:rsid w:val="00601397"/>
    <w:rsid w:val="00641D03"/>
    <w:rsid w:val="00773A2B"/>
    <w:rsid w:val="007A11F6"/>
    <w:rsid w:val="007B21B4"/>
    <w:rsid w:val="007D0311"/>
    <w:rsid w:val="008A3CDB"/>
    <w:rsid w:val="00A44C96"/>
    <w:rsid w:val="00B93AF1"/>
    <w:rsid w:val="00D6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6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C062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2C0622"/>
    <w:pPr>
      <w:ind w:left="708"/>
    </w:pPr>
  </w:style>
  <w:style w:type="paragraph" w:styleId="Zkladntext">
    <w:name w:val="Body Text"/>
    <w:basedOn w:val="Normln"/>
    <w:link w:val="ZkladntextChar"/>
    <w:rsid w:val="008A3CDB"/>
    <w:pPr>
      <w:widowControl w:val="0"/>
      <w:suppressAutoHyphens w:val="0"/>
      <w:spacing w:after="120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hAnsi="Arial" w:cs="Times New Roman"/>
      <w:bCs/>
      <w:position w:val="0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A3CDB"/>
    <w:rPr>
      <w:rFonts w:ascii="Arial" w:eastAsia="Times New Roman" w:hAnsi="Arial" w:cs="Times New Roman"/>
      <w:bCs/>
      <w:sz w:val="20"/>
      <w:szCs w:val="20"/>
      <w:lang w:val="x-none" w:eastAsia="x-none"/>
    </w:rPr>
  </w:style>
  <w:style w:type="paragraph" w:customStyle="1" w:styleId="Zastupitelstvonzevusnesen">
    <w:name w:val="Zastupitelstvo název usnesení"/>
    <w:basedOn w:val="Normln"/>
    <w:rsid w:val="008A3CDB"/>
    <w:pPr>
      <w:keepNext/>
      <w:keepLines/>
      <w:widowControl w:val="0"/>
      <w:tabs>
        <w:tab w:val="left" w:pos="1701"/>
        <w:tab w:val="left" w:pos="2268"/>
      </w:tabs>
      <w:suppressAutoHyphens w:val="0"/>
      <w:spacing w:before="120" w:after="120" w:line="240" w:lineRule="auto"/>
      <w:ind w:leftChars="0" w:left="1701" w:firstLineChars="0" w:hanging="1701"/>
      <w:jc w:val="both"/>
      <w:textDirection w:val="lrTb"/>
      <w:textAlignment w:val="auto"/>
      <w:outlineLvl w:val="9"/>
    </w:pPr>
    <w:rPr>
      <w:rFonts w:ascii="Arial" w:hAnsi="Arial" w:cs="Times New Roman"/>
      <w:b/>
      <w:position w:val="0"/>
      <w:szCs w:val="20"/>
    </w:rPr>
  </w:style>
  <w:style w:type="character" w:customStyle="1" w:styleId="Tunproloenznak">
    <w:name w:val="Tučný proložený znak"/>
    <w:rsid w:val="008A3CDB"/>
    <w:rPr>
      <w:rFonts w:ascii="Arial" w:hAnsi="Arial" w:cs="Arial" w:hint="default"/>
      <w:b/>
      <w:bCs w:val="0"/>
      <w:strike w:val="0"/>
      <w:dstrike w:val="0"/>
      <w:color w:val="auto"/>
      <w:spacing w:val="70"/>
      <w:sz w:val="22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C062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2C0622"/>
    <w:pPr>
      <w:ind w:left="708"/>
    </w:pPr>
  </w:style>
  <w:style w:type="paragraph" w:styleId="Zkladntext">
    <w:name w:val="Body Text"/>
    <w:basedOn w:val="Normln"/>
    <w:link w:val="ZkladntextChar"/>
    <w:rsid w:val="008A3CDB"/>
    <w:pPr>
      <w:widowControl w:val="0"/>
      <w:suppressAutoHyphens w:val="0"/>
      <w:spacing w:after="120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hAnsi="Arial" w:cs="Times New Roman"/>
      <w:bCs/>
      <w:position w:val="0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A3CDB"/>
    <w:rPr>
      <w:rFonts w:ascii="Arial" w:eastAsia="Times New Roman" w:hAnsi="Arial" w:cs="Times New Roman"/>
      <w:bCs/>
      <w:sz w:val="20"/>
      <w:szCs w:val="20"/>
      <w:lang w:val="x-none" w:eastAsia="x-none"/>
    </w:rPr>
  </w:style>
  <w:style w:type="paragraph" w:customStyle="1" w:styleId="Zastupitelstvonzevusnesen">
    <w:name w:val="Zastupitelstvo název usnesení"/>
    <w:basedOn w:val="Normln"/>
    <w:rsid w:val="008A3CDB"/>
    <w:pPr>
      <w:keepNext/>
      <w:keepLines/>
      <w:widowControl w:val="0"/>
      <w:tabs>
        <w:tab w:val="left" w:pos="1701"/>
        <w:tab w:val="left" w:pos="2268"/>
      </w:tabs>
      <w:suppressAutoHyphens w:val="0"/>
      <w:spacing w:before="120" w:after="120" w:line="240" w:lineRule="auto"/>
      <w:ind w:leftChars="0" w:left="1701" w:firstLineChars="0" w:hanging="1701"/>
      <w:jc w:val="both"/>
      <w:textDirection w:val="lrTb"/>
      <w:textAlignment w:val="auto"/>
      <w:outlineLvl w:val="9"/>
    </w:pPr>
    <w:rPr>
      <w:rFonts w:ascii="Arial" w:hAnsi="Arial" w:cs="Times New Roman"/>
      <w:b/>
      <w:position w:val="0"/>
      <w:szCs w:val="20"/>
    </w:rPr>
  </w:style>
  <w:style w:type="character" w:customStyle="1" w:styleId="Tunproloenznak">
    <w:name w:val="Tučný proložený znak"/>
    <w:rsid w:val="008A3CDB"/>
    <w:rPr>
      <w:rFonts w:ascii="Arial" w:hAnsi="Arial" w:cs="Arial" w:hint="default"/>
      <w:b/>
      <w:bCs w:val="0"/>
      <w:strike w:val="0"/>
      <w:dstrike w:val="0"/>
      <w:color w:val="auto"/>
      <w:spacing w:val="70"/>
      <w:sz w:val="22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Lipina</dc:creator>
  <cp:keywords/>
  <dc:description/>
  <cp:lastModifiedBy>Tomas</cp:lastModifiedBy>
  <cp:revision>61</cp:revision>
  <dcterms:created xsi:type="dcterms:W3CDTF">2022-01-12T15:04:00Z</dcterms:created>
  <dcterms:modified xsi:type="dcterms:W3CDTF">2022-01-25T10:26:00Z</dcterms:modified>
</cp:coreProperties>
</file>